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FC5E7" w14:textId="272588D0" w:rsidR="00FA613D" w:rsidRDefault="00504E5E" w:rsidP="00FA613D">
      <w:pPr>
        <w:pStyle w:val="Overskrift2"/>
        <w:rPr>
          <w:rFonts w:asciiTheme="minorHAnsi" w:hAnsiTheme="minorHAnsi"/>
        </w:rPr>
      </w:pPr>
      <w:bookmarkStart w:id="0" w:name="_Toc327389324"/>
      <w:bookmarkStart w:id="1" w:name="_GoBack"/>
      <w:bookmarkEnd w:id="1"/>
      <w:r w:rsidRPr="5471B753">
        <w:rPr>
          <w:rFonts w:asciiTheme="minorHAnsi" w:eastAsiaTheme="minorEastAsia" w:hAnsiTheme="minorHAnsi" w:cstheme="minorBidi"/>
        </w:rPr>
        <w:t>Dag-1 Økt-1 Aktivitet-1:</w:t>
      </w:r>
      <w:r w:rsidR="003E743B" w:rsidRPr="5471B753">
        <w:rPr>
          <w:rFonts w:asciiTheme="minorHAnsi" w:eastAsiaTheme="minorEastAsia" w:hAnsiTheme="minorHAnsi" w:cstheme="minorBidi"/>
        </w:rPr>
        <w:t xml:space="preserve"> </w:t>
      </w:r>
      <w:bookmarkEnd w:id="0"/>
      <w:r w:rsidR="0097095C">
        <w:rPr>
          <w:rFonts w:asciiTheme="minorHAnsi" w:eastAsiaTheme="minorEastAsia" w:hAnsiTheme="minorHAnsi" w:cstheme="minorBidi"/>
        </w:rPr>
        <w:t>Estimere lengder</w:t>
      </w:r>
    </w:p>
    <w:p w14:paraId="2C069C1C" w14:textId="77777777" w:rsidR="00126A47" w:rsidRDefault="00126A47" w:rsidP="00FA613D">
      <w:pPr>
        <w:rPr>
          <w:b/>
        </w:rPr>
      </w:pPr>
    </w:p>
    <w:p w14:paraId="24248763" w14:textId="675EF302" w:rsidR="00BC54BB" w:rsidRPr="009A6164" w:rsidRDefault="46FCBDDE" w:rsidP="009A6164">
      <w:pPr>
        <w:outlineLvl w:val="0"/>
        <w:rPr>
          <w:b/>
          <w:bCs/>
        </w:rPr>
      </w:pPr>
      <w:r w:rsidRPr="46FCBDDE">
        <w:rPr>
          <w:b/>
          <w:bCs/>
        </w:rPr>
        <w:t xml:space="preserve">Mål for timen: </w:t>
      </w:r>
      <w:r w:rsidR="009A6164">
        <w:rPr>
          <w:b/>
          <w:bCs/>
        </w:rPr>
        <w:br/>
      </w:r>
      <w:r>
        <w:t>Du skal bli kjent med dagligdagse måleenheter og kunne gjøre om mellom dem</w:t>
      </w:r>
      <w:r w:rsidR="009A6164">
        <w:t>.</w:t>
      </w:r>
    </w:p>
    <w:p w14:paraId="6B67A654" w14:textId="42C5A282" w:rsidR="00BF582B" w:rsidRDefault="00BF582B" w:rsidP="46FCBDDE">
      <w:pPr>
        <w:outlineLvl w:val="0"/>
        <w:rPr>
          <w:b/>
        </w:rPr>
      </w:pPr>
    </w:p>
    <w:p w14:paraId="08526A06" w14:textId="5221DFF4" w:rsidR="00BF582B" w:rsidRDefault="00137ABD" w:rsidP="00BF582B">
      <w:pPr>
        <w:outlineLvl w:val="0"/>
        <w:rPr>
          <w:b/>
        </w:rPr>
      </w:pPr>
      <w:r>
        <w:rPr>
          <w:b/>
          <w:bCs/>
        </w:rPr>
        <w:t>Oppgave 1a. Gjett på lengder</w:t>
      </w:r>
    </w:p>
    <w:p w14:paraId="57AF707B" w14:textId="21D5C96C" w:rsidR="00540633" w:rsidRDefault="00540633" w:rsidP="00126A47">
      <w:r>
        <w:t xml:space="preserve">Gruppeoppgave med tre og tre per gruppe. Hver gruppe har en sekretær som noterer ned alle svar på eget ark (bruk kopieringsoriginal på side 2). </w:t>
      </w:r>
    </w:p>
    <w:p w14:paraId="091B78AA" w14:textId="77777777" w:rsidR="00540633" w:rsidRDefault="00540633" w:rsidP="00126A47"/>
    <w:p w14:paraId="1680BFAA" w14:textId="007AFBD3" w:rsidR="00BF582B" w:rsidRDefault="46FCBDDE" w:rsidP="00126A47">
      <w:r>
        <w:t>Estimere størrelser gitt i oppgavene.</w:t>
      </w:r>
      <w:r w:rsidR="00540633">
        <w:t xml:space="preserve"> </w:t>
      </w:r>
      <w:r>
        <w:t>Gjett hvor lang og bred</w:t>
      </w:r>
    </w:p>
    <w:p w14:paraId="25BE1945" w14:textId="0E1291AF" w:rsidR="0078206C" w:rsidRDefault="46FCBDDE" w:rsidP="0078206C">
      <w:pPr>
        <w:pStyle w:val="Listeavsnitt"/>
        <w:numPr>
          <w:ilvl w:val="0"/>
          <w:numId w:val="7"/>
        </w:numPr>
      </w:pPr>
      <w:r>
        <w:t>tavlen er, målt i meter</w:t>
      </w:r>
    </w:p>
    <w:p w14:paraId="5CB43E05" w14:textId="33A22CA0" w:rsidR="0078206C" w:rsidRDefault="46FCBDDE" w:rsidP="0078206C">
      <w:pPr>
        <w:pStyle w:val="Listeavsnitt"/>
        <w:numPr>
          <w:ilvl w:val="0"/>
          <w:numId w:val="7"/>
        </w:numPr>
      </w:pPr>
      <w:r>
        <w:t>kateteret er, målt i desimeter</w:t>
      </w:r>
    </w:p>
    <w:p w14:paraId="10632BA8" w14:textId="577E7463" w:rsidR="0078206C" w:rsidRDefault="46FCBDDE" w:rsidP="0078206C">
      <w:pPr>
        <w:pStyle w:val="Listeavsnitt"/>
        <w:numPr>
          <w:ilvl w:val="0"/>
          <w:numId w:val="7"/>
        </w:numPr>
      </w:pPr>
      <w:r>
        <w:t>pulten er, målt i centimeter</w:t>
      </w:r>
    </w:p>
    <w:p w14:paraId="03A47739" w14:textId="2B0FECC6" w:rsidR="0078206C" w:rsidRDefault="46FCBDDE" w:rsidP="0078206C">
      <w:pPr>
        <w:pStyle w:val="Listeavsnitt"/>
        <w:numPr>
          <w:ilvl w:val="0"/>
          <w:numId w:val="7"/>
        </w:numPr>
      </w:pPr>
      <w:r>
        <w:t>dørlisten er, målt i millimeter</w:t>
      </w:r>
    </w:p>
    <w:p w14:paraId="2943DA06" w14:textId="1DDE041A" w:rsidR="0078206C" w:rsidRDefault="46FCBDDE" w:rsidP="0078206C">
      <w:pPr>
        <w:pStyle w:val="Listeavsnitt"/>
        <w:numPr>
          <w:ilvl w:val="0"/>
          <w:numId w:val="7"/>
        </w:numPr>
      </w:pPr>
      <w:r>
        <w:t>mobilen din er, målt i millimeter</w:t>
      </w:r>
    </w:p>
    <w:p w14:paraId="3279A5E6" w14:textId="30C90D15" w:rsidR="0078206C" w:rsidRDefault="0078206C" w:rsidP="46FCBDDE"/>
    <w:p w14:paraId="0B8F1AE9" w14:textId="55B7EDBB" w:rsidR="0078206C" w:rsidRDefault="46FCBDDE" w:rsidP="0078206C">
      <w:pPr>
        <w:outlineLvl w:val="0"/>
        <w:rPr>
          <w:b/>
        </w:rPr>
      </w:pPr>
      <w:r w:rsidRPr="46FCBDDE">
        <w:rPr>
          <w:b/>
          <w:bCs/>
        </w:rPr>
        <w:t>Opp</w:t>
      </w:r>
      <w:r w:rsidR="00137ABD">
        <w:rPr>
          <w:b/>
          <w:bCs/>
        </w:rPr>
        <w:t>gave 1b. A4-ark som måleredskap</w:t>
      </w:r>
    </w:p>
    <w:p w14:paraId="04777AE1" w14:textId="77777777" w:rsidR="00645AB6" w:rsidRDefault="46FCBDDE" w:rsidP="00645AB6">
      <w:r>
        <w:t>Et A4-ark har målene 210 mm x 297 mm.</w:t>
      </w:r>
    </w:p>
    <w:p w14:paraId="0C081FDC" w14:textId="53A813C2" w:rsidR="0078206C" w:rsidRDefault="46FCBDDE" w:rsidP="0078206C">
      <w:r>
        <w:t>Bruk et A4-ark som måleredskap og ufør målingene gitt i oppgave 1a på nytt.</w:t>
      </w:r>
    </w:p>
    <w:p w14:paraId="5F1E875F" w14:textId="56C99CE0" w:rsidR="0078206C" w:rsidRDefault="46FCBDDE" w:rsidP="0078206C">
      <w:r>
        <w:t xml:space="preserve">Oppgi målene i hver av oppgavene gitt i oppgave 1a, både i m, dm, cm og mm. </w:t>
      </w:r>
    </w:p>
    <w:p w14:paraId="532A2100" w14:textId="0C0696AF" w:rsidR="3072F7DA" w:rsidRPr="00137ABD" w:rsidRDefault="3072F7DA" w:rsidP="3072F7DA"/>
    <w:p w14:paraId="5AA7F3ED" w14:textId="4E15AB55" w:rsidR="00E614A6" w:rsidRDefault="46FCBDDE" w:rsidP="006E26A4">
      <w:pPr>
        <w:rPr>
          <w:b/>
          <w:color w:val="FF0000"/>
        </w:rPr>
      </w:pPr>
      <w:r w:rsidRPr="46FCBDDE">
        <w:rPr>
          <w:b/>
          <w:bCs/>
        </w:rPr>
        <w:t>1c</w:t>
      </w:r>
      <w:r w:rsidR="00137ABD">
        <w:rPr>
          <w:b/>
          <w:bCs/>
        </w:rPr>
        <w:t>. Målebånd</w:t>
      </w:r>
    </w:p>
    <w:p w14:paraId="0C781F69" w14:textId="0F197F41" w:rsidR="006E26A4" w:rsidRPr="005F5BCE" w:rsidRDefault="46FCBDDE" w:rsidP="006E26A4">
      <w:pPr>
        <w:rPr>
          <w:b/>
          <w:color w:val="FF0000"/>
        </w:rPr>
      </w:pPr>
      <w:r w:rsidRPr="46FCBDDE">
        <w:t>Utfør målingene med målebånd.</w:t>
      </w:r>
    </w:p>
    <w:p w14:paraId="4F6675CF" w14:textId="3EDE9D99" w:rsidR="46FCBDDE" w:rsidRDefault="46FCBDDE"/>
    <w:p w14:paraId="7759B1CB" w14:textId="50295AE1" w:rsidR="006E26A4" w:rsidRPr="00F254B8" w:rsidRDefault="00137ABD" w:rsidP="006E26A4">
      <w:pPr>
        <w:rPr>
          <w:b/>
        </w:rPr>
      </w:pPr>
      <w:r>
        <w:rPr>
          <w:b/>
          <w:bCs/>
        </w:rPr>
        <w:t>Til læreren</w:t>
      </w:r>
    </w:p>
    <w:p w14:paraId="12523CCC" w14:textId="4E3B681D" w:rsidR="006E26A4" w:rsidRDefault="46FCBDDE" w:rsidP="006E26A4">
      <w:pPr>
        <w:outlineLvl w:val="0"/>
      </w:pPr>
      <w:r>
        <w:t xml:space="preserve">La elevene arbeide i </w:t>
      </w:r>
      <w:r w:rsidR="00137ABD">
        <w:t>grupper på tre</w:t>
      </w:r>
      <w:r>
        <w:t>.</w:t>
      </w:r>
    </w:p>
    <w:p w14:paraId="31E61195" w14:textId="2F772C86" w:rsidR="006E26A4" w:rsidRDefault="46FCBDDE" w:rsidP="006E26A4">
      <w:pPr>
        <w:outlineLvl w:val="0"/>
      </w:pPr>
      <w:r>
        <w:t>Diskuter forskjellig</w:t>
      </w:r>
      <w:r w:rsidR="00137ABD">
        <w:t>e</w:t>
      </w:r>
      <w:r>
        <w:t xml:space="preserve"> metoder for å estimere lengder i plenum.</w:t>
      </w:r>
    </w:p>
    <w:p w14:paraId="582A4456" w14:textId="63C881AC" w:rsidR="006E26A4" w:rsidRPr="00C07A37" w:rsidRDefault="46FCBDDE" w:rsidP="46FCBDDE">
      <w:pPr>
        <w:rPr>
          <w:color w:val="000000" w:themeColor="text1"/>
        </w:rPr>
      </w:pPr>
      <w:r>
        <w:t>Elevene er ofte usikre på betydningen av måleenheter. Dette er dokumentert blant annet gjennom Nasjonale prøver i regning</w:t>
      </w:r>
      <w:r w:rsidR="00137ABD">
        <w:t>,</w:t>
      </w:r>
      <w:r>
        <w:t xml:space="preserve"> og gjelder spesielt for jenter</w:t>
      </w:r>
      <w:r w:rsidRPr="46FCBDDE">
        <w:rPr>
          <w:color w:val="000000" w:themeColor="text1"/>
        </w:rPr>
        <w:t>. Mange elever har vanskeligheter med å skille mellom dm og cm.</w:t>
      </w:r>
    </w:p>
    <w:p w14:paraId="720E3F71" w14:textId="21104018" w:rsidR="006E26A4" w:rsidRDefault="46FCBDDE" w:rsidP="46FCBDDE">
      <w:r>
        <w:t xml:space="preserve">Hvilken verdi har de forskjellige prefiksene c i cm, d i dm, k i km osv.? </w:t>
      </w:r>
    </w:p>
    <w:p w14:paraId="3CC0A7C4" w14:textId="796ADFC1" w:rsidR="00504E5E" w:rsidRDefault="46FCBDDE" w:rsidP="00504E5E">
      <w:r>
        <w:t>Hvorfor bruker vi prefikser?</w:t>
      </w:r>
    </w:p>
    <w:p w14:paraId="3CE02C10" w14:textId="0C534079" w:rsidR="46FCBDDE" w:rsidRDefault="46FCBDDE"/>
    <w:p w14:paraId="29DE77C0" w14:textId="77777777" w:rsidR="00D15B0A" w:rsidRDefault="46FCBDDE" w:rsidP="00D15B0A">
      <w:r w:rsidRPr="46FCBDDE">
        <w:rPr>
          <w:b/>
          <w:bCs/>
        </w:rPr>
        <w:t>Misoppfatninger</w:t>
      </w:r>
      <w:r>
        <w:t xml:space="preserve"> </w:t>
      </w:r>
    </w:p>
    <w:p w14:paraId="57B50165" w14:textId="77777777" w:rsidR="00D15B0A" w:rsidRDefault="46FCBDDE" w:rsidP="00D15B0A">
      <w:pPr>
        <w:pStyle w:val="Listeavsnitt"/>
        <w:numPr>
          <w:ilvl w:val="0"/>
          <w:numId w:val="4"/>
        </w:numPr>
      </w:pPr>
      <w:r>
        <w:t>All måling er nøyaktig</w:t>
      </w:r>
    </w:p>
    <w:p w14:paraId="5E52CF10" w14:textId="4329727A" w:rsidR="00540633" w:rsidRDefault="46FCBDDE" w:rsidP="00A66098">
      <w:pPr>
        <w:pStyle w:val="Listeavsnitt"/>
        <w:numPr>
          <w:ilvl w:val="0"/>
          <w:numId w:val="4"/>
        </w:numPr>
      </w:pPr>
      <w:r>
        <w:t>Blander sammen verdiene til prefikser</w:t>
      </w:r>
    </w:p>
    <w:p w14:paraId="28198C9C" w14:textId="77777777" w:rsidR="00540633" w:rsidRDefault="00540633">
      <w:r>
        <w:br w:type="page"/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2847"/>
        <w:gridCol w:w="2050"/>
        <w:gridCol w:w="2043"/>
        <w:gridCol w:w="2121"/>
      </w:tblGrid>
      <w:tr w:rsidR="00540633" w14:paraId="14972E76" w14:textId="77777777" w:rsidTr="00540633">
        <w:tc>
          <w:tcPr>
            <w:tcW w:w="2847" w:type="dxa"/>
          </w:tcPr>
          <w:p w14:paraId="5A3A3D0E" w14:textId="2849E5EE" w:rsidR="00540633" w:rsidRPr="00137ABD" w:rsidRDefault="00540633" w:rsidP="00540633">
            <w:pPr>
              <w:pStyle w:val="Listeavsnitt"/>
              <w:ind w:left="0"/>
              <w:rPr>
                <w:b/>
              </w:rPr>
            </w:pPr>
            <w:r w:rsidRPr="00137ABD">
              <w:rPr>
                <w:b/>
              </w:rPr>
              <w:lastRenderedPageBreak/>
              <w:t>Gjenstand</w:t>
            </w:r>
          </w:p>
        </w:tc>
        <w:tc>
          <w:tcPr>
            <w:tcW w:w="2050" w:type="dxa"/>
          </w:tcPr>
          <w:p w14:paraId="07452778" w14:textId="764B8D23" w:rsidR="00540633" w:rsidRPr="00137ABD" w:rsidRDefault="00540633" w:rsidP="00540633">
            <w:pPr>
              <w:pStyle w:val="Listeavsnitt"/>
              <w:ind w:left="0"/>
              <w:rPr>
                <w:b/>
              </w:rPr>
            </w:pPr>
            <w:r w:rsidRPr="00137ABD">
              <w:rPr>
                <w:b/>
              </w:rPr>
              <w:t>Gjett</w:t>
            </w:r>
          </w:p>
        </w:tc>
        <w:tc>
          <w:tcPr>
            <w:tcW w:w="2043" w:type="dxa"/>
          </w:tcPr>
          <w:p w14:paraId="0307D0DB" w14:textId="75D2CC64" w:rsidR="00540633" w:rsidRPr="00137ABD" w:rsidRDefault="00540633" w:rsidP="00540633">
            <w:pPr>
              <w:pStyle w:val="Listeavsnitt"/>
              <w:ind w:left="0"/>
              <w:rPr>
                <w:b/>
              </w:rPr>
            </w:pPr>
            <w:r w:rsidRPr="00137ABD">
              <w:rPr>
                <w:b/>
              </w:rPr>
              <w:t>Mål med A4-ark</w:t>
            </w:r>
          </w:p>
        </w:tc>
        <w:tc>
          <w:tcPr>
            <w:tcW w:w="2121" w:type="dxa"/>
          </w:tcPr>
          <w:p w14:paraId="41173D28" w14:textId="77777777" w:rsidR="00540633" w:rsidRPr="00137ABD" w:rsidRDefault="00540633" w:rsidP="00540633">
            <w:pPr>
              <w:pStyle w:val="Listeavsnitt"/>
              <w:ind w:left="0"/>
              <w:rPr>
                <w:b/>
              </w:rPr>
            </w:pPr>
            <w:r w:rsidRPr="00137ABD">
              <w:rPr>
                <w:b/>
              </w:rPr>
              <w:t>Målebånd</w:t>
            </w:r>
          </w:p>
          <w:p w14:paraId="5DE4261E" w14:textId="3A3FEA96" w:rsidR="00540633" w:rsidRPr="00137ABD" w:rsidRDefault="00540633" w:rsidP="00540633">
            <w:pPr>
              <w:pStyle w:val="Listeavsnitt"/>
              <w:ind w:left="0"/>
              <w:rPr>
                <w:b/>
              </w:rPr>
            </w:pPr>
          </w:p>
        </w:tc>
      </w:tr>
      <w:tr w:rsidR="00540633" w14:paraId="6588492B" w14:textId="77777777" w:rsidTr="00540633">
        <w:tc>
          <w:tcPr>
            <w:tcW w:w="2847" w:type="dxa"/>
          </w:tcPr>
          <w:p w14:paraId="01E41B5A" w14:textId="77777777" w:rsidR="00540633" w:rsidRDefault="00540633" w:rsidP="00540633">
            <w:pPr>
              <w:pStyle w:val="Listeavsnitt"/>
              <w:ind w:left="0"/>
            </w:pPr>
          </w:p>
          <w:p w14:paraId="6223511C" w14:textId="0B234242" w:rsidR="00540633" w:rsidRDefault="00540633" w:rsidP="00540633">
            <w:pPr>
              <w:pStyle w:val="Listeavsnitt"/>
              <w:ind w:left="0"/>
            </w:pPr>
          </w:p>
          <w:p w14:paraId="62B19D70" w14:textId="7F0F95E3" w:rsidR="00540633" w:rsidRDefault="00540633" w:rsidP="00540633">
            <w:pPr>
              <w:pStyle w:val="Listeavsnitt"/>
              <w:ind w:left="0"/>
            </w:pPr>
          </w:p>
          <w:p w14:paraId="13F62898" w14:textId="77777777" w:rsidR="00540633" w:rsidRDefault="00540633" w:rsidP="00540633">
            <w:pPr>
              <w:pStyle w:val="Listeavsnitt"/>
              <w:ind w:left="0"/>
            </w:pPr>
          </w:p>
          <w:p w14:paraId="29D4BE08" w14:textId="77777777" w:rsidR="00540633" w:rsidRDefault="00540633" w:rsidP="00540633">
            <w:pPr>
              <w:pStyle w:val="Listeavsnitt"/>
              <w:ind w:left="0"/>
            </w:pPr>
          </w:p>
          <w:p w14:paraId="30C08753" w14:textId="26FA0F22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50" w:type="dxa"/>
          </w:tcPr>
          <w:p w14:paraId="651444F4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43" w:type="dxa"/>
          </w:tcPr>
          <w:p w14:paraId="55A6419F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121" w:type="dxa"/>
          </w:tcPr>
          <w:p w14:paraId="663049B3" w14:textId="77777777" w:rsidR="00540633" w:rsidRDefault="00540633" w:rsidP="00540633">
            <w:pPr>
              <w:pStyle w:val="Listeavsnitt"/>
              <w:ind w:left="0"/>
            </w:pPr>
          </w:p>
        </w:tc>
      </w:tr>
      <w:tr w:rsidR="00540633" w14:paraId="533ACF9F" w14:textId="77777777" w:rsidTr="00540633">
        <w:tc>
          <w:tcPr>
            <w:tcW w:w="2847" w:type="dxa"/>
          </w:tcPr>
          <w:p w14:paraId="0B9ECAF3" w14:textId="3B0800EF" w:rsidR="00540633" w:rsidRDefault="00540633" w:rsidP="00540633">
            <w:pPr>
              <w:pStyle w:val="Listeavsnitt"/>
              <w:ind w:left="0"/>
            </w:pPr>
          </w:p>
          <w:p w14:paraId="3D189D67" w14:textId="261C23E8" w:rsidR="00540633" w:rsidRDefault="00540633" w:rsidP="00540633">
            <w:pPr>
              <w:pStyle w:val="Listeavsnitt"/>
              <w:ind w:left="0"/>
            </w:pPr>
          </w:p>
          <w:p w14:paraId="209A5246" w14:textId="77777777" w:rsidR="00540633" w:rsidRDefault="00540633" w:rsidP="00540633">
            <w:pPr>
              <w:pStyle w:val="Listeavsnitt"/>
              <w:ind w:left="0"/>
            </w:pPr>
          </w:p>
          <w:p w14:paraId="57B35A0F" w14:textId="77777777" w:rsidR="00540633" w:rsidRDefault="00540633" w:rsidP="00540633">
            <w:pPr>
              <w:pStyle w:val="Listeavsnitt"/>
              <w:ind w:left="0"/>
            </w:pPr>
          </w:p>
          <w:p w14:paraId="1ADDCCEB" w14:textId="77777777" w:rsidR="00540633" w:rsidRDefault="00540633" w:rsidP="00540633">
            <w:pPr>
              <w:pStyle w:val="Listeavsnitt"/>
              <w:ind w:left="0"/>
            </w:pPr>
          </w:p>
          <w:p w14:paraId="06DE1C05" w14:textId="1692DABA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50" w:type="dxa"/>
          </w:tcPr>
          <w:p w14:paraId="11E5934F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43" w:type="dxa"/>
          </w:tcPr>
          <w:p w14:paraId="2F50E69D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121" w:type="dxa"/>
          </w:tcPr>
          <w:p w14:paraId="4DABCF41" w14:textId="77777777" w:rsidR="00540633" w:rsidRDefault="00540633" w:rsidP="00540633">
            <w:pPr>
              <w:pStyle w:val="Listeavsnitt"/>
              <w:ind w:left="0"/>
            </w:pPr>
          </w:p>
        </w:tc>
      </w:tr>
      <w:tr w:rsidR="00540633" w14:paraId="29DE9AF1" w14:textId="77777777" w:rsidTr="00540633">
        <w:tc>
          <w:tcPr>
            <w:tcW w:w="2847" w:type="dxa"/>
          </w:tcPr>
          <w:p w14:paraId="23438DD1" w14:textId="77777777" w:rsidR="00540633" w:rsidRDefault="00540633" w:rsidP="00540633">
            <w:pPr>
              <w:pStyle w:val="Listeavsnitt"/>
              <w:ind w:left="0"/>
            </w:pPr>
          </w:p>
          <w:p w14:paraId="4922573D" w14:textId="25ABD47F" w:rsidR="00540633" w:rsidRDefault="00540633" w:rsidP="00540633">
            <w:pPr>
              <w:pStyle w:val="Listeavsnitt"/>
              <w:ind w:left="0"/>
            </w:pPr>
          </w:p>
          <w:p w14:paraId="4C03D1BF" w14:textId="26B1CFAD" w:rsidR="00540633" w:rsidRDefault="00540633" w:rsidP="00540633">
            <w:pPr>
              <w:pStyle w:val="Listeavsnitt"/>
              <w:ind w:left="0"/>
            </w:pPr>
          </w:p>
          <w:p w14:paraId="0E78F93E" w14:textId="6ADFB480" w:rsidR="00540633" w:rsidRDefault="00540633" w:rsidP="00540633">
            <w:pPr>
              <w:pStyle w:val="Listeavsnitt"/>
              <w:ind w:left="0"/>
            </w:pPr>
          </w:p>
          <w:p w14:paraId="231C81C5" w14:textId="77777777" w:rsidR="00540633" w:rsidRDefault="00540633" w:rsidP="00540633">
            <w:pPr>
              <w:pStyle w:val="Listeavsnitt"/>
              <w:ind w:left="0"/>
            </w:pPr>
          </w:p>
          <w:p w14:paraId="123BECE4" w14:textId="71A45A1F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50" w:type="dxa"/>
          </w:tcPr>
          <w:p w14:paraId="1FFBB069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43" w:type="dxa"/>
          </w:tcPr>
          <w:p w14:paraId="15AB6DDC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121" w:type="dxa"/>
          </w:tcPr>
          <w:p w14:paraId="6CA24FDC" w14:textId="77777777" w:rsidR="00540633" w:rsidRDefault="00540633" w:rsidP="00540633">
            <w:pPr>
              <w:pStyle w:val="Listeavsnitt"/>
              <w:ind w:left="0"/>
            </w:pPr>
          </w:p>
        </w:tc>
      </w:tr>
      <w:tr w:rsidR="00540633" w14:paraId="06444536" w14:textId="77777777" w:rsidTr="00540633">
        <w:tc>
          <w:tcPr>
            <w:tcW w:w="2847" w:type="dxa"/>
          </w:tcPr>
          <w:p w14:paraId="6653D6A2" w14:textId="77777777" w:rsidR="00540633" w:rsidRDefault="00540633" w:rsidP="00540633">
            <w:pPr>
              <w:pStyle w:val="Listeavsnitt"/>
              <w:ind w:left="0"/>
            </w:pPr>
          </w:p>
          <w:p w14:paraId="650C11BE" w14:textId="1EA3A9FC" w:rsidR="00540633" w:rsidRDefault="00540633" w:rsidP="00540633">
            <w:pPr>
              <w:pStyle w:val="Listeavsnitt"/>
              <w:ind w:left="0"/>
            </w:pPr>
          </w:p>
          <w:p w14:paraId="07BCE924" w14:textId="41DAB473" w:rsidR="00540633" w:rsidRDefault="00540633" w:rsidP="00540633">
            <w:pPr>
              <w:pStyle w:val="Listeavsnitt"/>
              <w:ind w:left="0"/>
            </w:pPr>
          </w:p>
          <w:p w14:paraId="7E4971BF" w14:textId="33082D33" w:rsidR="00540633" w:rsidRDefault="00540633" w:rsidP="00540633">
            <w:pPr>
              <w:pStyle w:val="Listeavsnitt"/>
              <w:ind w:left="0"/>
            </w:pPr>
          </w:p>
          <w:p w14:paraId="5BBACDB3" w14:textId="77777777" w:rsidR="00540633" w:rsidRDefault="00540633" w:rsidP="00540633">
            <w:pPr>
              <w:pStyle w:val="Listeavsnitt"/>
              <w:ind w:left="0"/>
            </w:pPr>
          </w:p>
          <w:p w14:paraId="5BEAD84E" w14:textId="395DF851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50" w:type="dxa"/>
          </w:tcPr>
          <w:p w14:paraId="5B79107C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43" w:type="dxa"/>
          </w:tcPr>
          <w:p w14:paraId="4E7A5151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121" w:type="dxa"/>
          </w:tcPr>
          <w:p w14:paraId="458E7C53" w14:textId="77777777" w:rsidR="00540633" w:rsidRDefault="00540633" w:rsidP="00540633">
            <w:pPr>
              <w:pStyle w:val="Listeavsnitt"/>
              <w:ind w:left="0"/>
            </w:pPr>
          </w:p>
        </w:tc>
      </w:tr>
      <w:tr w:rsidR="00540633" w14:paraId="70EF8E1C" w14:textId="77777777" w:rsidTr="00540633">
        <w:tc>
          <w:tcPr>
            <w:tcW w:w="2847" w:type="dxa"/>
          </w:tcPr>
          <w:p w14:paraId="0AD30268" w14:textId="6215F2A6" w:rsidR="00540633" w:rsidRDefault="00540633" w:rsidP="00540633">
            <w:pPr>
              <w:pStyle w:val="Listeavsnitt"/>
              <w:ind w:left="0"/>
            </w:pPr>
          </w:p>
          <w:p w14:paraId="7F0AC196" w14:textId="384857E2" w:rsidR="00540633" w:rsidRDefault="00540633" w:rsidP="00540633">
            <w:pPr>
              <w:pStyle w:val="Listeavsnitt"/>
              <w:ind w:left="0"/>
            </w:pPr>
          </w:p>
          <w:p w14:paraId="4A603DF6" w14:textId="18066989" w:rsidR="00540633" w:rsidRDefault="00540633" w:rsidP="00540633">
            <w:pPr>
              <w:pStyle w:val="Listeavsnitt"/>
              <w:ind w:left="0"/>
            </w:pPr>
          </w:p>
          <w:p w14:paraId="490B6D22" w14:textId="77777777" w:rsidR="00540633" w:rsidRDefault="00540633" w:rsidP="00540633">
            <w:pPr>
              <w:pStyle w:val="Listeavsnitt"/>
              <w:ind w:left="0"/>
            </w:pPr>
          </w:p>
          <w:p w14:paraId="6EB87CDE" w14:textId="77777777" w:rsidR="00540633" w:rsidRDefault="00540633" w:rsidP="00540633">
            <w:pPr>
              <w:pStyle w:val="Listeavsnitt"/>
              <w:ind w:left="0"/>
            </w:pPr>
          </w:p>
          <w:p w14:paraId="041FDFEB" w14:textId="5C100C66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50" w:type="dxa"/>
          </w:tcPr>
          <w:p w14:paraId="55DDEFCB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043" w:type="dxa"/>
          </w:tcPr>
          <w:p w14:paraId="3E452C24" w14:textId="77777777" w:rsidR="00540633" w:rsidRDefault="00540633" w:rsidP="00540633">
            <w:pPr>
              <w:pStyle w:val="Listeavsnitt"/>
              <w:ind w:left="0"/>
            </w:pPr>
          </w:p>
        </w:tc>
        <w:tc>
          <w:tcPr>
            <w:tcW w:w="2121" w:type="dxa"/>
          </w:tcPr>
          <w:p w14:paraId="7EBB4268" w14:textId="77777777" w:rsidR="00540633" w:rsidRDefault="00540633" w:rsidP="00540633">
            <w:pPr>
              <w:pStyle w:val="Listeavsnitt"/>
              <w:ind w:left="0"/>
            </w:pPr>
          </w:p>
        </w:tc>
      </w:tr>
    </w:tbl>
    <w:p w14:paraId="5F3D0659" w14:textId="77777777" w:rsidR="00D15B0A" w:rsidRDefault="00D15B0A" w:rsidP="00540633">
      <w:pPr>
        <w:pStyle w:val="Listeavsnitt"/>
      </w:pPr>
    </w:p>
    <w:p w14:paraId="3A4129A0" w14:textId="77777777" w:rsidR="00540633" w:rsidRDefault="00540633" w:rsidP="00504E5E"/>
    <w:sectPr w:rsidR="00540633" w:rsidSect="00346B8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7A74D" w14:textId="77777777" w:rsidR="00B37EF9" w:rsidRDefault="00B37EF9" w:rsidP="00540633">
      <w:r>
        <w:separator/>
      </w:r>
    </w:p>
  </w:endnote>
  <w:endnote w:type="continuationSeparator" w:id="0">
    <w:p w14:paraId="0D2BEAC6" w14:textId="77777777" w:rsidR="00B37EF9" w:rsidRDefault="00B37EF9" w:rsidP="0054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345933"/>
      <w:docPartObj>
        <w:docPartGallery w:val="Page Numbers (Bottom of Page)"/>
        <w:docPartUnique/>
      </w:docPartObj>
    </w:sdtPr>
    <w:sdtEndPr/>
    <w:sdtContent>
      <w:p w14:paraId="5A3F71CC" w14:textId="6F015DD5" w:rsidR="00BB0F56" w:rsidRDefault="00BB0F5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FDD">
          <w:rPr>
            <w:noProof/>
          </w:rPr>
          <w:t>1</w:t>
        </w:r>
        <w:r>
          <w:fldChar w:fldCharType="end"/>
        </w:r>
      </w:p>
    </w:sdtContent>
  </w:sdt>
  <w:p w14:paraId="1443504F" w14:textId="77777777" w:rsidR="00BB0F56" w:rsidRDefault="00BB0F56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EB60D" w14:textId="77777777" w:rsidR="00B37EF9" w:rsidRDefault="00B37EF9" w:rsidP="00540633">
      <w:r>
        <w:separator/>
      </w:r>
    </w:p>
  </w:footnote>
  <w:footnote w:type="continuationSeparator" w:id="0">
    <w:p w14:paraId="57460E0C" w14:textId="77777777" w:rsidR="00B37EF9" w:rsidRDefault="00B37EF9" w:rsidP="00540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FA434" w14:textId="79DB0BD9" w:rsidR="00540633" w:rsidRDefault="00540633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174"/>
    <w:multiLevelType w:val="hybridMultilevel"/>
    <w:tmpl w:val="2C8AF47A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32825"/>
    <w:multiLevelType w:val="hybridMultilevel"/>
    <w:tmpl w:val="7EB445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39D5"/>
    <w:multiLevelType w:val="hybridMultilevel"/>
    <w:tmpl w:val="9DD211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00619"/>
    <w:multiLevelType w:val="hybridMultilevel"/>
    <w:tmpl w:val="7230081E"/>
    <w:lvl w:ilvl="0" w:tplc="6ACED3A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133D3"/>
    <w:multiLevelType w:val="hybridMultilevel"/>
    <w:tmpl w:val="ECAAD5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73104"/>
    <w:multiLevelType w:val="hybridMultilevel"/>
    <w:tmpl w:val="94782842"/>
    <w:lvl w:ilvl="0" w:tplc="0C8842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52F33AE"/>
    <w:multiLevelType w:val="hybridMultilevel"/>
    <w:tmpl w:val="A23676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F0CFB"/>
    <w:multiLevelType w:val="hybridMultilevel"/>
    <w:tmpl w:val="6750C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3D"/>
    <w:rsid w:val="000074E8"/>
    <w:rsid w:val="00126A47"/>
    <w:rsid w:val="00137ABD"/>
    <w:rsid w:val="00165214"/>
    <w:rsid w:val="00173C0B"/>
    <w:rsid w:val="002855D1"/>
    <w:rsid w:val="00291E99"/>
    <w:rsid w:val="00327767"/>
    <w:rsid w:val="00346B81"/>
    <w:rsid w:val="003571CC"/>
    <w:rsid w:val="003A422D"/>
    <w:rsid w:val="003C002D"/>
    <w:rsid w:val="003E743B"/>
    <w:rsid w:val="00495CDD"/>
    <w:rsid w:val="00504E5E"/>
    <w:rsid w:val="00531B1B"/>
    <w:rsid w:val="00540633"/>
    <w:rsid w:val="00544777"/>
    <w:rsid w:val="00591AFF"/>
    <w:rsid w:val="005A2D43"/>
    <w:rsid w:val="005F5BCE"/>
    <w:rsid w:val="00645AB6"/>
    <w:rsid w:val="006E26A4"/>
    <w:rsid w:val="0075005D"/>
    <w:rsid w:val="00751E9A"/>
    <w:rsid w:val="0078206C"/>
    <w:rsid w:val="007D53EA"/>
    <w:rsid w:val="0097095C"/>
    <w:rsid w:val="009732F6"/>
    <w:rsid w:val="009A6164"/>
    <w:rsid w:val="00A9109E"/>
    <w:rsid w:val="00AB1045"/>
    <w:rsid w:val="00B1110B"/>
    <w:rsid w:val="00B37EF9"/>
    <w:rsid w:val="00BB0F56"/>
    <w:rsid w:val="00BB319D"/>
    <w:rsid w:val="00BC54BB"/>
    <w:rsid w:val="00BF582B"/>
    <w:rsid w:val="00C07A37"/>
    <w:rsid w:val="00C46FBA"/>
    <w:rsid w:val="00C65B5E"/>
    <w:rsid w:val="00C731EF"/>
    <w:rsid w:val="00C92AD8"/>
    <w:rsid w:val="00D15B0A"/>
    <w:rsid w:val="00DA4DB1"/>
    <w:rsid w:val="00DC5457"/>
    <w:rsid w:val="00E4063A"/>
    <w:rsid w:val="00E614A6"/>
    <w:rsid w:val="00E82AE9"/>
    <w:rsid w:val="00EE180B"/>
    <w:rsid w:val="00EF7FDD"/>
    <w:rsid w:val="00F33EE7"/>
    <w:rsid w:val="00FA613D"/>
    <w:rsid w:val="00FC4297"/>
    <w:rsid w:val="00FD2E14"/>
    <w:rsid w:val="3072F7DA"/>
    <w:rsid w:val="369C5DDE"/>
    <w:rsid w:val="46FCBDDE"/>
    <w:rsid w:val="5471B753"/>
    <w:rsid w:val="578B8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Tabellrutenett">
    <w:name w:val="Table Grid"/>
    <w:basedOn w:val="Vanligtabell"/>
    <w:uiPriority w:val="39"/>
    <w:rsid w:val="00540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4063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40633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4063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40633"/>
    <w:rPr>
      <w:rFonts w:eastAsiaTheme="minorEastAsia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3D"/>
    <w:rPr>
      <w:rFonts w:eastAsiaTheme="minorEastAsia"/>
      <w:lang w:val="nb-NO"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A6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A61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FA61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b-NO" w:eastAsia="nb-NO"/>
    </w:rPr>
  </w:style>
  <w:style w:type="paragraph" w:styleId="Listeavsnitt">
    <w:name w:val="List Paragraph"/>
    <w:aliases w:val="abc"/>
    <w:basedOn w:val="Normal"/>
    <w:link w:val="ListeavsnittTegn"/>
    <w:uiPriority w:val="34"/>
    <w:qFormat/>
    <w:rsid w:val="00FA613D"/>
    <w:pPr>
      <w:ind w:left="720"/>
      <w:contextualSpacing/>
    </w:pPr>
  </w:style>
  <w:style w:type="character" w:customStyle="1" w:styleId="ListeavsnittTegn">
    <w:name w:val="Listeavsnitt Tegn"/>
    <w:aliases w:val="abc Tegn"/>
    <w:basedOn w:val="Standardskriftforavsnitt"/>
    <w:link w:val="Listeavsnitt"/>
    <w:uiPriority w:val="34"/>
    <w:rsid w:val="00FA613D"/>
    <w:rPr>
      <w:rFonts w:eastAsiaTheme="minorEastAsia"/>
      <w:lang w:val="nb-NO"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A613D"/>
    <w:rPr>
      <w:rFonts w:asciiTheme="majorHAnsi" w:eastAsiaTheme="majorEastAsia" w:hAnsiTheme="majorHAnsi" w:cstheme="majorBidi"/>
      <w:color w:val="1F4D78" w:themeColor="accent1" w:themeShade="7F"/>
      <w:lang w:val="nb-NO" w:eastAsia="nb-NO"/>
    </w:rPr>
  </w:style>
  <w:style w:type="table" w:styleId="Tabellrutenett">
    <w:name w:val="Table Grid"/>
    <w:basedOn w:val="Vanligtabell"/>
    <w:uiPriority w:val="39"/>
    <w:rsid w:val="00540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54063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540633"/>
    <w:rPr>
      <w:rFonts w:eastAsiaTheme="minorEastAsia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54063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540633"/>
    <w:rPr>
      <w:rFonts w:eastAsiaTheme="minorEastAsi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H. Johansen</dc:creator>
  <cp:lastModifiedBy>Mikalsen, May Hanne</cp:lastModifiedBy>
  <cp:revision>2</cp:revision>
  <dcterms:created xsi:type="dcterms:W3CDTF">2016-12-01T12:12:00Z</dcterms:created>
  <dcterms:modified xsi:type="dcterms:W3CDTF">2016-12-01T12:12:00Z</dcterms:modified>
</cp:coreProperties>
</file>